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C7F16">
      <w:pPr>
        <w:spacing w:line="36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生产厂家技术参数声明函</w:t>
      </w:r>
    </w:p>
    <w:p w14:paraId="2C24DDB1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2A57B0E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致: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湘西自治州</w:t>
      </w:r>
      <w:r>
        <w:rPr>
          <w:rFonts w:hint="eastAsia" w:asciiTheme="minorEastAsia" w:hAnsiTheme="minorEastAsia"/>
          <w:sz w:val="24"/>
          <w:szCs w:val="24"/>
        </w:rPr>
        <w:t>政府采购中心</w:t>
      </w:r>
    </w:p>
    <w:p w14:paraId="3F7C2B13">
      <w:pPr>
        <w:spacing w:line="360" w:lineRule="auto"/>
        <w:rPr>
          <w:rFonts w:ascii="黑体" w:hAnsi="黑体" w:eastAsia="黑体"/>
          <w:sz w:val="30"/>
          <w:szCs w:val="30"/>
        </w:rPr>
      </w:pPr>
    </w:p>
    <w:p w14:paraId="41A8826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我单位参与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湘西自治州</w:t>
      </w: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-202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年度扫描仪框架协议采购项目(项目编号:</w:t>
      </w:r>
      <w:r>
        <w:rPr>
          <w:rFonts w:hint="eastAsia" w:ascii="微软雅黑" w:hAnsi="微软雅黑" w:eastAsia="微软雅黑"/>
          <w:color w:val="777777"/>
          <w:szCs w:val="21"/>
          <w:shd w:val="clear" w:color="auto" w:fill="FFFFFF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)第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包的采购活动，为所投产品的生产厂家。我单位所投扫描仪完全满足征集文件中该包的技术参数要求，特此声明。</w:t>
      </w:r>
    </w:p>
    <w:p w14:paraId="7B52A4F7"/>
    <w:p w14:paraId="2414C6E3"/>
    <w:p w14:paraId="2D91C45C"/>
    <w:p w14:paraId="594EFFC4"/>
    <w:p w14:paraId="3190A65B"/>
    <w:p w14:paraId="4B5719DC"/>
    <w:p w14:paraId="54A55F4C"/>
    <w:p w14:paraId="1D7211AA"/>
    <w:p w14:paraId="107B0727"/>
    <w:p w14:paraId="53424BE0">
      <w:pPr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生产厂家盖章（公章）：</w:t>
      </w:r>
    </w:p>
    <w:p w14:paraId="76EC176D">
      <w:pPr>
        <w:spacing w:line="360" w:lineRule="auto"/>
        <w:ind w:right="960"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日期：</w:t>
      </w:r>
    </w:p>
    <w:p w14:paraId="3B28BE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C39"/>
    <w:rsid w:val="00065257"/>
    <w:rsid w:val="0029465A"/>
    <w:rsid w:val="0038010A"/>
    <w:rsid w:val="003B6C39"/>
    <w:rsid w:val="003B75AB"/>
    <w:rsid w:val="00656CC2"/>
    <w:rsid w:val="007028AF"/>
    <w:rsid w:val="00854734"/>
    <w:rsid w:val="008A5F15"/>
    <w:rsid w:val="00AD7223"/>
    <w:rsid w:val="00B751CD"/>
    <w:rsid w:val="00BA30D5"/>
    <w:rsid w:val="00CA5A42"/>
    <w:rsid w:val="00DD747C"/>
    <w:rsid w:val="00EB1DA4"/>
    <w:rsid w:val="00F84788"/>
    <w:rsid w:val="1B9B7F5C"/>
    <w:rsid w:val="7A745770"/>
    <w:rsid w:val="7CA4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116</Words>
  <Characters>141</Characters>
  <Lines>1</Lines>
  <Paragraphs>1</Paragraphs>
  <TotalTime>1</TotalTime>
  <ScaleCrop>false</ScaleCrop>
  <LinksUpToDate>false</LinksUpToDate>
  <CharactersWithSpaces>146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2024-06-20T02:36:00Z</dcterms:created>
  <dc:creator>未定义</dc:creator>
  <cp:lastModifiedBy>Administrator</cp:lastModifiedBy>
  <dcterms:modified xsi:type="dcterms:W3CDTF">2025-12-12T03:26:47Z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eyJoZGlkIjoiYTFmNDJkZDdiYjA4MzMyMTI3YTE2ZDNhNjcxY2EzODMifQ==</vt:lpwstr>
  </property>
  <property fmtid="{D5CDD505-2E9C-101B-9397-08002B2CF9AE}" pid="3" name="KSOProductBuildVer">
    <vt:lpwstr>2052-12.1.0.21171</vt:lpwstr>
  </property>
  <property fmtid="{D5CDD505-2E9C-101B-9397-08002B2CF9AE}" pid="4" name="ICV">
    <vt:lpwstr>A98B56EFB11D4C40B9895054C27D400C_13</vt:lpwstr>
  </property>
</Properties>
</file>